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0" wp14:anchorId="2772B7F5" wp14:editId="7707FD4E">
            <wp:simplePos x="0" y="0"/>
            <wp:positionH relativeFrom="margin">
              <wp:posOffset>243494</wp:posOffset>
            </wp:positionH>
            <wp:positionV relativeFrom="paragraph">
              <wp:posOffset>-348557</wp:posOffset>
            </wp:positionV>
            <wp:extent cx="373703" cy="471055"/>
            <wp:effectExtent l="0" t="0" r="7620" b="5715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3" cy="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331697147" w:edGrp="everyone"/>
          <w:proofErr w:type="spellStart"/>
          <w:r w:rsidR="001C224C">
            <w:t>Agent</w:t>
          </w:r>
          <w:r w:rsidR="00CC6817">
            <w:t>.e</w:t>
          </w:r>
          <w:proofErr w:type="spellEnd"/>
          <w:r w:rsidR="001C224C">
            <w:t xml:space="preserve"> de pro</w:t>
          </w:r>
          <w:r w:rsidR="00AD008D">
            <w:t xml:space="preserve">preté – Equipe entretien </w:t>
          </w:r>
          <w:r w:rsidR="00F661B3">
            <w:t xml:space="preserve">spécialisé </w:t>
          </w:r>
          <w:r w:rsidR="000E6760">
            <w:t>–</w:t>
          </w:r>
          <w:r w:rsidR="00F661B3">
            <w:t xml:space="preserve"> </w:t>
          </w:r>
          <w:r w:rsidR="000E6760">
            <w:t xml:space="preserve">Equipe </w:t>
          </w:r>
          <w:r w:rsidR="00DC474F">
            <w:t xml:space="preserve">volante et </w:t>
          </w:r>
          <w:r w:rsidR="000E6760">
            <w:t>graffitis</w:t>
          </w:r>
          <w:permEnd w:id="331697147"/>
        </w:sdtContent>
      </w:sdt>
      <w:r w:rsidR="00CC2FE8" w:rsidRPr="00CC2FE8">
        <w:t xml:space="preserve"> </w:t>
      </w:r>
      <w:r w:rsidR="00DC474F">
        <w:t>(Apprentissage)</w:t>
      </w:r>
    </w:p>
    <w:p w:rsidR="006B0497" w:rsidRPr="0062708C" w:rsidRDefault="002354DE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51803816" w:edGrp="everyone"/>
          <w:r w:rsidR="001C224C">
            <w:t>Catégorie C</w:t>
          </w:r>
          <w:permEnd w:id="151803816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938040510" w:edGrp="everyone"/>
          <w:r w:rsidR="00A37DBB">
            <w:rPr>
              <w:color w:val="808080" w:themeColor="background1" w:themeShade="80"/>
            </w:rPr>
            <w:t xml:space="preserve"> </w:t>
          </w:r>
          <w:r w:rsidR="001C224C">
            <w:t>Ville de Rennes</w:t>
          </w:r>
          <w:permEnd w:id="1938040510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E8136C">
          <w:pgSz w:w="11906" w:h="16838"/>
          <w:pgMar w:top="1021" w:right="567" w:bottom="567" w:left="567" w:header="567" w:footer="567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2354DE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2042912356" w:edGrp="everyone"/>
          <w:r w:rsidR="008B59FE">
            <w:t>Direction de la Voirie</w:t>
          </w:r>
          <w:permEnd w:id="2042912356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852977561" w:edGrp="everyone"/>
          <w:r w:rsidR="008B59FE">
            <w:t>48</w:t>
          </w:r>
          <w:r w:rsidR="00FB28E0">
            <w:t>7</w:t>
          </w:r>
          <w:r w:rsidR="008B59FE">
            <w:t xml:space="preserve"> </w:t>
          </w:r>
          <w:permEnd w:id="1852977561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970870416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</w:t>
          </w:r>
          <w:bookmarkStart w:id="0" w:name="_GoBack"/>
          <w:bookmarkEnd w:id="0"/>
          <w:r w:rsidR="00DA5F40" w:rsidRPr="00DA5F40">
            <w:t xml:space="preserve">signalisation, régulation de trafic, stationnement payant, propreté, </w:t>
          </w:r>
          <w:r w:rsidR="00FF0F50">
            <w:t>logistique événementielle.</w:t>
          </w:r>
          <w:r w:rsidR="00DA5F40" w:rsidRPr="00DA5F40">
            <w:t>…</w:t>
          </w:r>
          <w:permEnd w:id="970870416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2354DE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735841441" w:edGrp="everyone"/>
          <w:r w:rsidR="005B4525">
            <w:t>Direction de la Voirie - Service Propreté et Fêtes</w:t>
          </w:r>
          <w:permEnd w:id="73584144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25983741" w:edGrp="everyone"/>
          <w:r w:rsidR="00DC474F">
            <w:t>Apprentissage auprès de l'équipe volante et de l'équipe spécialisée (tags et affichage sauvage)</w:t>
          </w:r>
          <w:permEnd w:id="25983741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229529365" w:edGrp="everyone"/>
          <w:r w:rsidR="005B4525">
            <w:t>170</w:t>
          </w:r>
          <w:permEnd w:id="229529365"/>
        </w:sdtContent>
      </w:sdt>
    </w:p>
    <w:p w:rsidR="00FA0FE0" w:rsidRPr="00DC474F" w:rsidRDefault="00FA0FE0" w:rsidP="00247C3F"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  <w:r w:rsidR="00703687">
        <w:rPr>
          <w:rStyle w:val="Style1Car"/>
        </w:rPr>
        <w:t xml:space="preserve"> </w:t>
      </w:r>
      <w:sdt>
        <w:sdtPr>
          <w:id w:val="-1639869057"/>
          <w:placeholder>
            <w:docPart w:val="C52CEAA9C5274B16B15F4DA33D5CEC2E"/>
          </w:placeholder>
          <w15:color w:val="000000"/>
          <w15:appearance w15:val="hidden"/>
          <w:text w:multiLine="1"/>
        </w:sdtPr>
        <w:sdtEndPr/>
        <w:sdtContent>
          <w:permStart w:id="1103198017" w:edGrp="everyone"/>
          <w:r w:rsidR="006F0CE1">
            <w:t xml:space="preserve">50% </w:t>
          </w:r>
          <w:r w:rsidR="006F0CE1" w:rsidRPr="006F0CE1">
            <w:t xml:space="preserve">Assurer l'enlèvement des tags, de l'affichage sauvage et </w:t>
          </w:r>
          <w:r w:rsidR="006F0CE1">
            <w:t xml:space="preserve">50% </w:t>
          </w:r>
          <w:r w:rsidR="006F0CE1" w:rsidRPr="006F0CE1">
            <w:t>Assurer la propreté des espace publics de voi</w:t>
          </w:r>
          <w:r w:rsidR="006F0CE1">
            <w:t>rie ainsi que sa sécurisation</w:t>
          </w:r>
          <w:r w:rsidR="006F0CE1" w:rsidRPr="006F0CE1">
            <w:br/>
            <w:t>)</w:t>
          </w:r>
          <w:permEnd w:id="1103198017"/>
        </w:sdtContent>
      </w:sdt>
    </w:p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941127318" w:edGrp="everyone"/>
          <w:r w:rsidR="00DC474F" w:rsidRPr="00DC474F">
            <w:t xml:space="preserve">35 heures - </w:t>
          </w:r>
          <w:r w:rsidR="00AD008D">
            <w:t xml:space="preserve">Du lundi au vendredi </w:t>
          </w:r>
          <w:r w:rsidR="00DC474F">
            <w:t xml:space="preserve">à définir avec les équipes </w:t>
          </w:r>
          <w:permEnd w:id="1941127318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222456488" w:edGrp="everyone"/>
          <w:r w:rsidR="001C224C">
            <w:t>Un dépôt sur Rennes</w:t>
          </w:r>
          <w:r w:rsidR="00AD008D">
            <w:t xml:space="preserve"> </w:t>
          </w:r>
          <w:permEnd w:id="222456488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932002447" w:edGrp="everyone"/>
          <w:r w:rsidR="00AD008D">
            <w:t xml:space="preserve"> petits matériels pour le nettoyage des sanitaires publics</w:t>
          </w:r>
          <w:r w:rsidR="001C224C">
            <w:t xml:space="preserve"> </w:t>
          </w:r>
          <w:permEnd w:id="932002447"/>
        </w:sdtContent>
      </w:sdt>
    </w:p>
    <w:p w:rsidR="00DC474F" w:rsidRDefault="00FC0746" w:rsidP="00FC0746">
      <w:pPr>
        <w:spacing w:after="0" w:line="360" w:lineRule="exact"/>
      </w:pPr>
      <w:r>
        <w:t xml:space="preserve">Missions de suppléance </w:t>
      </w:r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73163973" w:edGrp="everyone"/>
          <w:r w:rsidR="001C224C">
            <w:t>Non</w:t>
          </w:r>
          <w:permEnd w:id="273163973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988887824" w:edGrp="everyone"/>
          <w:r w:rsidR="00D34A10">
            <w:t>Dotation vestimentaire fournie</w:t>
          </w:r>
          <w:permEnd w:id="1988887824"/>
        </w:sdtContent>
      </w:sdt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 xml:space="preserve">Éléments de </w:t>
      </w:r>
      <w:proofErr w:type="gramStart"/>
      <w:r w:rsidR="00FC0746">
        <w:rPr>
          <w:rStyle w:val="Style1Car"/>
          <w:highlight w:val="black"/>
        </w:rPr>
        <w:t>statut</w:t>
      </w:r>
      <w:r w:rsidR="00FA0FE0">
        <w:rPr>
          <w:rStyle w:val="Style1Car"/>
          <w:highlight w:val="black"/>
        </w:rPr>
        <w:t>:</w:t>
      </w:r>
      <w:proofErr w:type="gramEnd"/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346516791" w:edGrp="everyone"/>
          <w:r w:rsidR="00D34A10">
            <w:t>Adjoint Technique</w:t>
          </w:r>
          <w:permEnd w:id="346516791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592992238" w:edGrp="everyone"/>
          <w:r w:rsidR="00D34A10">
            <w:t xml:space="preserve">Parcours </w:t>
          </w:r>
          <w:r w:rsidR="00AD008D">
            <w:t>1</w:t>
          </w:r>
          <w:permEnd w:id="1592992238"/>
        </w:sdtContent>
      </w:sdt>
      <w:r>
        <w:rPr>
          <w:color w:val="808080" w:themeColor="background1" w:themeShade="80"/>
        </w:rPr>
        <w:t>.</w:t>
      </w:r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806502294" w:edGrp="everyone"/>
          <w:r w:rsidR="00F661B3">
            <w:t>15</w:t>
          </w:r>
          <w:r w:rsidR="00D34A10">
            <w:t>/01/202</w:t>
          </w:r>
          <w:r w:rsidR="00F661B3">
            <w:t>5</w:t>
          </w:r>
          <w:permEnd w:id="1806502294"/>
        </w:sdtContent>
      </w:sdt>
    </w:p>
    <w:p w:rsidR="00576D3F" w:rsidRPr="00576D3F" w:rsidRDefault="00FE6FA8" w:rsidP="00576D3F">
      <w:pPr>
        <w:pStyle w:val="Default"/>
        <w:jc w:val="right"/>
        <w:rPr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A93904" w:rsidRDefault="001C2759" w:rsidP="000A3226">
      <w:pPr>
        <w:rPr>
          <w:highlight w:val="black"/>
        </w:rPr>
      </w:pPr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E12E90">
          <w:footerReference w:type="default" r:id="rId9"/>
          <w:type w:val="continuous"/>
          <w:pgSz w:w="11906" w:h="16838"/>
          <w:pgMar w:top="425" w:right="567" w:bottom="425" w:left="567" w:header="709" w:footer="386" w:gutter="0"/>
          <w:cols w:space="284"/>
          <w:docGrid w:linePitch="360"/>
        </w:sectPr>
      </w:pPr>
    </w:p>
    <w:p w:rsidR="00DC474F" w:rsidRDefault="005D07F4" w:rsidP="00DC474F">
      <w:pPr>
        <w:pStyle w:val="Titre3"/>
      </w:pPr>
      <w:r>
        <w:t>1</w:t>
      </w:r>
      <w:r w:rsidR="00DC474F">
        <w:t>—</w:t>
      </w:r>
      <w:sdt>
        <w:sdtPr>
          <w:rPr>
            <w:rStyle w:val="Titre2Car"/>
          </w:rPr>
          <w:id w:val="-770855242"/>
          <w:placeholder>
            <w:docPart w:val="4425818D59294D6DA9F519133B76006B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203188777" w:edGrp="everyone"/>
          <w:r w:rsidR="00DC474F" w:rsidRPr="00DC474F">
            <w:t xml:space="preserve">Participer à la sécurisation de </w:t>
          </w:r>
          <w:r w:rsidR="00DC474F">
            <w:t>l'espace public</w:t>
          </w:r>
          <w:permEnd w:id="1203188777"/>
        </w:sdtContent>
      </w:sdt>
    </w:p>
    <w:sdt>
      <w:sdtPr>
        <w:rPr>
          <w:rFonts w:ascii="DM Sans" w:eastAsiaTheme="minorHAnsi" w:hAnsi="DM Sans" w:cstheme="minorBidi"/>
          <w:sz w:val="20"/>
          <w:szCs w:val="22"/>
        </w:rPr>
        <w:id w:val="-1600939714"/>
        <w:placeholder>
          <w:docPart w:val="61200B28F72641329EC1EAC4DAA02F63"/>
        </w:placeholder>
        <w15:color w:val="000000"/>
        <w15:appearance w15:val="hidden"/>
        <w:text w:multiLine="1"/>
      </w:sdtPr>
      <w:sdtEndPr/>
      <w:sdtContent>
        <w:permStart w:id="1596216084" w:edGrp="everyone" w:displacedByCustomXml="prev"/>
        <w:p w:rsidR="00D669D3" w:rsidRPr="00DC474F" w:rsidRDefault="00DC474F" w:rsidP="00DC474F">
          <w:pPr>
            <w:pStyle w:val="Titre3"/>
          </w:pPr>
          <w:r w:rsidRPr="00DC474F">
            <w:rPr>
              <w:rFonts w:ascii="DM Sans" w:eastAsiaTheme="minorHAnsi" w:hAnsi="DM Sans" w:cstheme="minorBidi"/>
              <w:sz w:val="20"/>
              <w:szCs w:val="22"/>
            </w:rPr>
            <w:t>Enlever certains encombrants de l'espace public et les déposer en déchèterie métropolitaine</w:t>
          </w:r>
          <w:r w:rsidRPr="00DC474F">
            <w:rPr>
              <w:rFonts w:ascii="DM Sans" w:eastAsiaTheme="minorHAnsi" w:hAnsi="DM Sans" w:cstheme="minorBidi"/>
              <w:sz w:val="20"/>
              <w:szCs w:val="22"/>
            </w:rPr>
            <w:br/>
            <w:t>Intervenir sur accident pour sécuriser l'espace public (balayer, répandre de l'absorbant,…)</w:t>
          </w:r>
          <w:r w:rsidRPr="00DC474F">
            <w:rPr>
              <w:rFonts w:ascii="DM Sans" w:eastAsiaTheme="minorHAnsi" w:hAnsi="DM Sans" w:cstheme="minorBidi"/>
              <w:sz w:val="20"/>
              <w:szCs w:val="22"/>
            </w:rPr>
            <w:br/>
            <w:t>Installer en période de Viabilité Hivernale les bacs à sel, les entretenir et les remplir</w:t>
          </w:r>
          <w:r w:rsidRPr="00DC474F">
            <w:rPr>
              <w:rFonts w:ascii="DM Sans" w:eastAsiaTheme="minorHAnsi" w:hAnsi="DM Sans" w:cstheme="minorBidi"/>
              <w:sz w:val="20"/>
              <w:szCs w:val="22"/>
            </w:rPr>
            <w:br/>
            <w:t xml:space="preserve">Relever les problèmes sur l'espace public et les signaler à sa hiérarchie </w:t>
          </w:r>
        </w:p>
        <w:permEnd w:id="1596216084" w:displacedByCustomXml="next"/>
      </w:sdtContent>
    </w:sdt>
    <w:p w:rsidR="000E6760" w:rsidRPr="00B86F95" w:rsidRDefault="00D669D3" w:rsidP="000E6760">
      <w:pPr>
        <w:pStyle w:val="Titre3"/>
      </w:pPr>
      <w:r>
        <w:t xml:space="preserve"> </w:t>
      </w:r>
      <w:r w:rsidR="00F760CE">
        <w:br w:type="column"/>
      </w:r>
      <w:r w:rsidR="000E6760">
        <w:t>2-</w:t>
      </w:r>
      <w:sdt>
        <w:sdtPr>
          <w:rPr>
            <w:rStyle w:val="Titre2Car"/>
          </w:rPr>
          <w:id w:val="1027681262"/>
          <w:placeholder>
            <w:docPart w:val="BE7FFF1DFE0741BAA0A323C92FE26058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256269864" w:edGrp="everyone"/>
          <w:r w:rsidR="000E6760" w:rsidRPr="000E6760">
            <w:t xml:space="preserve">Assister les équipes </w:t>
          </w:r>
          <w:r w:rsidR="000E6760">
            <w:t>pour effacer les tags et enlever l'affichage</w:t>
          </w:r>
          <w:permEnd w:id="1256269864"/>
        </w:sdtContent>
      </w:sdt>
    </w:p>
    <w:sdt>
      <w:sdtPr>
        <w:id w:val="-1954239859"/>
        <w:placeholder>
          <w:docPart w:val="5E061546672447069BAB04B5E182BD4E"/>
        </w:placeholder>
        <w15:color w:val="000000"/>
        <w15:appearance w15:val="hidden"/>
        <w:text w:multiLine="1"/>
      </w:sdtPr>
      <w:sdtEndPr/>
      <w:sdtContent>
        <w:permStart w:id="1591367704" w:edGrp="everyone" w:displacedByCustomXml="prev"/>
        <w:p w:rsidR="000E6760" w:rsidRPr="0062708C" w:rsidRDefault="000E6760" w:rsidP="000E6760">
          <w:pPr>
            <w:rPr>
              <w:color w:val="808080" w:themeColor="background1" w:themeShade="80"/>
            </w:rPr>
          </w:pPr>
          <w:r>
            <w:t xml:space="preserve">Effacer les tags suivant la technique appropriée : </w:t>
          </w:r>
          <w:proofErr w:type="spellStart"/>
          <w:r>
            <w:t>hydrogommage</w:t>
          </w:r>
          <w:proofErr w:type="spellEnd"/>
          <w:r>
            <w:t>, chaulage, recouvrement peinture ou à l'aide de produits chimiques et ce en toute sécurité</w:t>
          </w:r>
          <w:r>
            <w:br/>
            <w:t>Nettoyer les panneaux d'affichage libre</w:t>
          </w:r>
          <w:r>
            <w:br/>
            <w:t>Enlever l'affichage sauvage y compris les stickers</w:t>
          </w:r>
          <w:r>
            <w:br/>
            <w:t>Participer aux tests de nouveaux produits pour améliorer le nettoyage</w:t>
          </w:r>
        </w:p>
        <w:permEnd w:id="1591367704" w:displacedByCustomXml="next"/>
      </w:sdtContent>
    </w:sdt>
    <w:p w:rsidR="00D669D3" w:rsidRPr="0062708C" w:rsidRDefault="00D669D3" w:rsidP="000E6760">
      <w:pPr>
        <w:pStyle w:val="Titre3"/>
        <w:rPr>
          <w:color w:val="808080" w:themeColor="background1" w:themeShade="80"/>
        </w:rPr>
      </w:pPr>
    </w:p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66606830" w:edGrp="everyone"/>
          <w:r w:rsidR="000160B4">
            <w:t xml:space="preserve">Gérer le véhicule et les locaux </w:t>
          </w:r>
          <w:permEnd w:id="1166606830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581711732" w:edGrp="everyone" w:displacedByCustomXml="prev"/>
        <w:p w:rsidR="00D669D3" w:rsidRPr="0062708C" w:rsidRDefault="000E6760" w:rsidP="00D669D3">
          <w:pPr>
            <w:rPr>
              <w:color w:val="808080" w:themeColor="background1" w:themeShade="80"/>
            </w:rPr>
          </w:pPr>
          <w:r>
            <w:t>Participer à l'entretien du</w:t>
          </w:r>
          <w:r w:rsidR="000160B4">
            <w:t xml:space="preserve"> véhicule de service ainsi que l'ensemble du matériel mis à sa disposition </w:t>
          </w:r>
          <w:r w:rsidR="000160B4">
            <w:br/>
            <w:t>Participer à l'entretien des locaux</w:t>
          </w:r>
        </w:p>
        <w:permEnd w:id="1581711732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367171887" w:edGrp="everyone" w:displacedByCustomXml="prev"/>
        <w:p w:rsidR="0062429B" w:rsidRDefault="003A5CEF" w:rsidP="00B94E4B">
          <w:pPr>
            <w:pStyle w:val="Bulletpoint"/>
          </w:pPr>
          <w:r>
            <w:t>Esprit d'équipe</w:t>
          </w:r>
        </w:p>
        <w:p w:rsidR="005D07F4" w:rsidRPr="00247C3F" w:rsidRDefault="002354DE" w:rsidP="004631F9">
          <w:pPr>
            <w:pStyle w:val="Bulletpoint"/>
            <w:numPr>
              <w:ilvl w:val="0"/>
              <w:numId w:val="0"/>
            </w:numPr>
            <w:ind w:left="360"/>
          </w:pPr>
        </w:p>
        <w:permEnd w:id="1367171887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794238084" w:edGrp="everyone" w:displacedByCustomXml="prev"/>
        <w:p w:rsidR="00B94E4B" w:rsidRDefault="00B94E4B" w:rsidP="00735636">
          <w:pPr>
            <w:pStyle w:val="Bulletpoint"/>
          </w:pPr>
          <w:r>
            <w:t>Rigueur et autonomie</w:t>
          </w:r>
        </w:p>
        <w:p w:rsidR="00B94E4B" w:rsidRDefault="00B94E4B" w:rsidP="00247C3F">
          <w:pPr>
            <w:pStyle w:val="Bulletpoint"/>
          </w:pPr>
          <w:r>
            <w:t xml:space="preserve">Capacité à se repérer (lecture de </w:t>
          </w:r>
          <w:proofErr w:type="gramStart"/>
          <w:r>
            <w:t>plan,…</w:t>
          </w:r>
          <w:proofErr w:type="gramEnd"/>
          <w:r>
            <w:t xml:space="preserve">) </w:t>
          </w:r>
        </w:p>
        <w:p w:rsidR="003A5CEF" w:rsidRDefault="003A5CEF" w:rsidP="00247C3F">
          <w:pPr>
            <w:pStyle w:val="Bulletpoint"/>
          </w:pPr>
          <w:r>
            <w:t xml:space="preserve">Disponibilité </w:t>
          </w:r>
        </w:p>
        <w:p w:rsidR="005D07F4" w:rsidRPr="00247C3F" w:rsidRDefault="002354DE" w:rsidP="000E6760">
          <w:pPr>
            <w:pStyle w:val="Bulletpoint"/>
            <w:numPr>
              <w:ilvl w:val="0"/>
              <w:numId w:val="0"/>
            </w:numPr>
            <w:ind w:left="360"/>
          </w:pPr>
        </w:p>
        <w:permEnd w:id="79423808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113590258" w:edGrp="everyone" w:displacedByCustomXml="prev"/>
        <w:p w:rsidR="00375FF4" w:rsidRDefault="003A5CEF" w:rsidP="00247C3F">
          <w:pPr>
            <w:pStyle w:val="Bulletpoint"/>
          </w:pPr>
          <w:r>
            <w:t>Connaissance de Rennes</w:t>
          </w:r>
        </w:p>
        <w:p w:rsidR="00355455" w:rsidRDefault="00355455" w:rsidP="00247C3F">
          <w:pPr>
            <w:pStyle w:val="Bulletpoint"/>
          </w:pPr>
          <w:r>
            <w:t>Utilisation de produits chimiques</w:t>
          </w:r>
        </w:p>
        <w:p w:rsidR="00DC474F" w:rsidRPr="00247C3F" w:rsidRDefault="00DC474F" w:rsidP="00DC474F">
          <w:pPr>
            <w:pStyle w:val="Bulletpoint"/>
            <w:sectPr w:rsidR="00DC474F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Connaissance dans la gestion des déchets (tri,…)</w:t>
          </w:r>
        </w:p>
        <w:p w:rsidR="00DC474F" w:rsidRDefault="00DC474F" w:rsidP="00247C3F">
          <w:pPr>
            <w:pStyle w:val="Bulletpoint"/>
          </w:pPr>
        </w:p>
        <w:p w:rsidR="00F760CE" w:rsidRPr="00247C3F" w:rsidRDefault="002354DE" w:rsidP="00A82542">
          <w:pPr>
            <w:pStyle w:val="Bulletpoint"/>
            <w:numPr>
              <w:ilvl w:val="0"/>
              <w:numId w:val="0"/>
            </w:numPr>
            <w:ind w:left="360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</w:p>
        <w:permEnd w:id="1113590258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DE" w:rsidRDefault="002354DE" w:rsidP="000A11D1">
      <w:pPr>
        <w:spacing w:after="0" w:line="240" w:lineRule="auto"/>
      </w:pPr>
      <w:r>
        <w:separator/>
      </w:r>
    </w:p>
  </w:endnote>
  <w:endnote w:type="continuationSeparator" w:id="0">
    <w:p w:rsidR="002354DE" w:rsidRDefault="002354DE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DE" w:rsidRDefault="002354DE" w:rsidP="000A11D1">
      <w:pPr>
        <w:spacing w:after="0" w:line="240" w:lineRule="auto"/>
      </w:pPr>
      <w:r>
        <w:separator/>
      </w:r>
    </w:p>
  </w:footnote>
  <w:footnote w:type="continuationSeparator" w:id="0">
    <w:p w:rsidR="002354DE" w:rsidRDefault="002354DE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160B4"/>
    <w:rsid w:val="00027302"/>
    <w:rsid w:val="000307D8"/>
    <w:rsid w:val="0004646F"/>
    <w:rsid w:val="000621CA"/>
    <w:rsid w:val="0008323D"/>
    <w:rsid w:val="000A11D1"/>
    <w:rsid w:val="000A3226"/>
    <w:rsid w:val="000E665E"/>
    <w:rsid w:val="000E6760"/>
    <w:rsid w:val="000F3922"/>
    <w:rsid w:val="00111A26"/>
    <w:rsid w:val="001129FA"/>
    <w:rsid w:val="00112C20"/>
    <w:rsid w:val="00113C29"/>
    <w:rsid w:val="00162CC3"/>
    <w:rsid w:val="00175113"/>
    <w:rsid w:val="001761E0"/>
    <w:rsid w:val="001A7D02"/>
    <w:rsid w:val="001C224C"/>
    <w:rsid w:val="001C2759"/>
    <w:rsid w:val="001C67FC"/>
    <w:rsid w:val="001D5542"/>
    <w:rsid w:val="001F51E5"/>
    <w:rsid w:val="00211B0B"/>
    <w:rsid w:val="002354DE"/>
    <w:rsid w:val="0024318B"/>
    <w:rsid w:val="002479B2"/>
    <w:rsid w:val="00247C3F"/>
    <w:rsid w:val="002517BF"/>
    <w:rsid w:val="00257FD3"/>
    <w:rsid w:val="00260D14"/>
    <w:rsid w:val="00270301"/>
    <w:rsid w:val="002A7D75"/>
    <w:rsid w:val="00355455"/>
    <w:rsid w:val="00371659"/>
    <w:rsid w:val="00375FF4"/>
    <w:rsid w:val="00383B26"/>
    <w:rsid w:val="00386B15"/>
    <w:rsid w:val="003A5CEF"/>
    <w:rsid w:val="003B58AA"/>
    <w:rsid w:val="003B6A5C"/>
    <w:rsid w:val="003D192F"/>
    <w:rsid w:val="003D1ED9"/>
    <w:rsid w:val="003D5D5E"/>
    <w:rsid w:val="003F2AFF"/>
    <w:rsid w:val="003F4609"/>
    <w:rsid w:val="003F6EE3"/>
    <w:rsid w:val="00441A2A"/>
    <w:rsid w:val="004631F9"/>
    <w:rsid w:val="004752B4"/>
    <w:rsid w:val="004766C5"/>
    <w:rsid w:val="00487002"/>
    <w:rsid w:val="004E1D67"/>
    <w:rsid w:val="004F5AE1"/>
    <w:rsid w:val="00517090"/>
    <w:rsid w:val="00517EDE"/>
    <w:rsid w:val="00522023"/>
    <w:rsid w:val="00542245"/>
    <w:rsid w:val="00545562"/>
    <w:rsid w:val="005540E4"/>
    <w:rsid w:val="00570B2A"/>
    <w:rsid w:val="00576D3F"/>
    <w:rsid w:val="005A5A08"/>
    <w:rsid w:val="005B4525"/>
    <w:rsid w:val="005D07F4"/>
    <w:rsid w:val="005E35F2"/>
    <w:rsid w:val="005E5EA4"/>
    <w:rsid w:val="0062429B"/>
    <w:rsid w:val="0062708C"/>
    <w:rsid w:val="00644A3A"/>
    <w:rsid w:val="0069106C"/>
    <w:rsid w:val="006B0497"/>
    <w:rsid w:val="006C0253"/>
    <w:rsid w:val="006C191B"/>
    <w:rsid w:val="006F0CE1"/>
    <w:rsid w:val="00703687"/>
    <w:rsid w:val="00710C49"/>
    <w:rsid w:val="00731272"/>
    <w:rsid w:val="007577C5"/>
    <w:rsid w:val="00775D11"/>
    <w:rsid w:val="00796F9B"/>
    <w:rsid w:val="007E2E4A"/>
    <w:rsid w:val="00800C51"/>
    <w:rsid w:val="008359E0"/>
    <w:rsid w:val="00842557"/>
    <w:rsid w:val="00852326"/>
    <w:rsid w:val="00870697"/>
    <w:rsid w:val="00897B36"/>
    <w:rsid w:val="008A0CFD"/>
    <w:rsid w:val="008B59FE"/>
    <w:rsid w:val="008E70A6"/>
    <w:rsid w:val="008F6C33"/>
    <w:rsid w:val="00942238"/>
    <w:rsid w:val="00947755"/>
    <w:rsid w:val="00961F11"/>
    <w:rsid w:val="00972938"/>
    <w:rsid w:val="00984246"/>
    <w:rsid w:val="009868CA"/>
    <w:rsid w:val="009A11AF"/>
    <w:rsid w:val="009A1CA3"/>
    <w:rsid w:val="009B220B"/>
    <w:rsid w:val="009D7201"/>
    <w:rsid w:val="00A37DBB"/>
    <w:rsid w:val="00A635A1"/>
    <w:rsid w:val="00A72C44"/>
    <w:rsid w:val="00A93904"/>
    <w:rsid w:val="00A95F14"/>
    <w:rsid w:val="00AB7FF3"/>
    <w:rsid w:val="00AC1FC5"/>
    <w:rsid w:val="00AD008D"/>
    <w:rsid w:val="00AD67AA"/>
    <w:rsid w:val="00AE5F03"/>
    <w:rsid w:val="00B30F6F"/>
    <w:rsid w:val="00B82A3A"/>
    <w:rsid w:val="00B86F95"/>
    <w:rsid w:val="00B871A6"/>
    <w:rsid w:val="00B91373"/>
    <w:rsid w:val="00B94E4B"/>
    <w:rsid w:val="00BA4FB2"/>
    <w:rsid w:val="00BB4E47"/>
    <w:rsid w:val="00BC1EC3"/>
    <w:rsid w:val="00BD1628"/>
    <w:rsid w:val="00BE7E62"/>
    <w:rsid w:val="00BF143B"/>
    <w:rsid w:val="00C13FA0"/>
    <w:rsid w:val="00C2128A"/>
    <w:rsid w:val="00C51EE7"/>
    <w:rsid w:val="00C7552A"/>
    <w:rsid w:val="00C9613F"/>
    <w:rsid w:val="00CC2FE8"/>
    <w:rsid w:val="00CC6817"/>
    <w:rsid w:val="00CD4067"/>
    <w:rsid w:val="00CD68B1"/>
    <w:rsid w:val="00D121FA"/>
    <w:rsid w:val="00D149FE"/>
    <w:rsid w:val="00D34A10"/>
    <w:rsid w:val="00D42DBD"/>
    <w:rsid w:val="00D669D3"/>
    <w:rsid w:val="00D70E17"/>
    <w:rsid w:val="00D87648"/>
    <w:rsid w:val="00D93518"/>
    <w:rsid w:val="00DA5F40"/>
    <w:rsid w:val="00DC06A7"/>
    <w:rsid w:val="00DC474F"/>
    <w:rsid w:val="00DD0DF6"/>
    <w:rsid w:val="00E12E90"/>
    <w:rsid w:val="00E44FB1"/>
    <w:rsid w:val="00E75CFD"/>
    <w:rsid w:val="00E8136C"/>
    <w:rsid w:val="00E9567F"/>
    <w:rsid w:val="00EB1524"/>
    <w:rsid w:val="00EB4993"/>
    <w:rsid w:val="00EC523A"/>
    <w:rsid w:val="00EF76DF"/>
    <w:rsid w:val="00F011F6"/>
    <w:rsid w:val="00F051C3"/>
    <w:rsid w:val="00F275D1"/>
    <w:rsid w:val="00F661B3"/>
    <w:rsid w:val="00F760CE"/>
    <w:rsid w:val="00FA0FE0"/>
    <w:rsid w:val="00FB28E0"/>
    <w:rsid w:val="00FB5128"/>
    <w:rsid w:val="00FC0746"/>
    <w:rsid w:val="00FE0A0F"/>
    <w:rsid w:val="00FE6FA8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BE7FFF1DFE0741BAA0A323C92FE26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6A099-B003-445F-A4AA-E321534124CD}"/>
      </w:docPartPr>
      <w:docPartBody>
        <w:p w:rsidR="0089712A" w:rsidRDefault="00AB6F13" w:rsidP="00AB6F13">
          <w:pPr>
            <w:pStyle w:val="BE7FFF1DFE0741BAA0A323C92FE26058"/>
          </w:pPr>
          <w:r>
            <w:t>Préciser ici la mission principale (xx%)</w:t>
          </w:r>
        </w:p>
      </w:docPartBody>
    </w:docPart>
    <w:docPart>
      <w:docPartPr>
        <w:name w:val="5E061546672447069BAB04B5E182B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D7C30-A465-4FDC-ABB0-CB8524874A45}"/>
      </w:docPartPr>
      <w:docPartBody>
        <w:p w:rsidR="0089712A" w:rsidRDefault="00AB6F13" w:rsidP="00AB6F13">
          <w:pPr>
            <w:pStyle w:val="5E061546672447069BAB04B5E182BD4E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4425818D59294D6DA9F519133B760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2FA47-C103-4E1D-8221-990A0DCD00DE}"/>
      </w:docPartPr>
      <w:docPartBody>
        <w:p w:rsidR="00A33E6A" w:rsidRDefault="0089712A" w:rsidP="0089712A">
          <w:pPr>
            <w:pStyle w:val="4425818D59294D6DA9F519133B76006B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61200B28F72641329EC1EAC4DAA02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ECB4B-9854-4130-8AA2-125234D90B85}"/>
      </w:docPartPr>
      <w:docPartBody>
        <w:p w:rsidR="00A33E6A" w:rsidRDefault="0089712A" w:rsidP="0089712A">
          <w:pPr>
            <w:pStyle w:val="61200B28F72641329EC1EAC4DAA02F63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92372"/>
    <w:rsid w:val="007E30F4"/>
    <w:rsid w:val="00826667"/>
    <w:rsid w:val="00833554"/>
    <w:rsid w:val="0084309E"/>
    <w:rsid w:val="0089712A"/>
    <w:rsid w:val="00913AA5"/>
    <w:rsid w:val="0092355A"/>
    <w:rsid w:val="00A33E6A"/>
    <w:rsid w:val="00A40AB3"/>
    <w:rsid w:val="00A826D4"/>
    <w:rsid w:val="00AA39EB"/>
    <w:rsid w:val="00AB6F13"/>
    <w:rsid w:val="00B60063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E19C72AF598C42E6807287127429E23F">
    <w:name w:val="E19C72AF598C42E6807287127429E23F"/>
    <w:rsid w:val="00826667"/>
  </w:style>
  <w:style w:type="paragraph" w:customStyle="1" w:styleId="BE7FFF1DFE0741BAA0A323C92FE26058">
    <w:name w:val="BE7FFF1DFE0741BAA0A323C92FE26058"/>
    <w:rsid w:val="00AB6F13"/>
  </w:style>
  <w:style w:type="paragraph" w:customStyle="1" w:styleId="5E061546672447069BAB04B5E182BD4E">
    <w:name w:val="5E061546672447069BAB04B5E182BD4E"/>
    <w:rsid w:val="00AB6F13"/>
  </w:style>
  <w:style w:type="paragraph" w:customStyle="1" w:styleId="5D59D2BCFF6A4C19A444DF698ACFCA68">
    <w:name w:val="5D59D2BCFF6A4C19A444DF698ACFCA68"/>
    <w:rsid w:val="0089712A"/>
  </w:style>
  <w:style w:type="paragraph" w:customStyle="1" w:styleId="E9FDC68B5E054782A45F3710A9D55EE3">
    <w:name w:val="E9FDC68B5E054782A45F3710A9D55EE3"/>
    <w:rsid w:val="0089712A"/>
  </w:style>
  <w:style w:type="paragraph" w:customStyle="1" w:styleId="4425818D59294D6DA9F519133B76006B">
    <w:name w:val="4425818D59294D6DA9F519133B76006B"/>
    <w:rsid w:val="0089712A"/>
  </w:style>
  <w:style w:type="paragraph" w:customStyle="1" w:styleId="61200B28F72641329EC1EAC4DAA02F63">
    <w:name w:val="61200B28F72641329EC1EAC4DAA02F63"/>
    <w:rsid w:val="0089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5E7B-B689-465C-9FEF-BC095098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0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SAMSON Estelle</cp:lastModifiedBy>
  <cp:revision>2</cp:revision>
  <cp:lastPrinted>2024-01-23T14:49:00Z</cp:lastPrinted>
  <dcterms:created xsi:type="dcterms:W3CDTF">2025-02-19T10:59:00Z</dcterms:created>
  <dcterms:modified xsi:type="dcterms:W3CDTF">2025-02-19T10:59:00Z</dcterms:modified>
</cp:coreProperties>
</file>